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E10CF" w14:textId="5623423D" w:rsidR="000A450C" w:rsidRDefault="00F512FE" w:rsidP="00F512FE">
      <w:pPr>
        <w:jc w:val="right"/>
        <w:rPr>
          <w:b/>
        </w:rPr>
      </w:pPr>
      <w:r>
        <w:rPr>
          <w:rFonts w:ascii="Helvetica Neue UltraLight" w:hAnsi="Helvetica Neue UltraLight"/>
          <w:noProof/>
          <w:sz w:val="20"/>
          <w:lang w:eastAsia="sv-SE"/>
        </w:rPr>
        <w:drawing>
          <wp:inline distT="0" distB="0" distL="0" distR="0" wp14:anchorId="6062CBE2" wp14:editId="3A908AA2">
            <wp:extent cx="1617345" cy="971550"/>
            <wp:effectExtent l="0" t="0" r="190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7345" cy="971550"/>
                    </a:xfrm>
                    <a:prstGeom prst="rect">
                      <a:avLst/>
                    </a:prstGeom>
                    <a:noFill/>
                  </pic:spPr>
                </pic:pic>
              </a:graphicData>
            </a:graphic>
          </wp:inline>
        </w:drawing>
      </w:r>
    </w:p>
    <w:p w14:paraId="2C1F4E5B" w14:textId="6FBD2723" w:rsidR="000A450C" w:rsidRPr="00F512FE" w:rsidRDefault="00F512FE">
      <w:r w:rsidRPr="00F512FE">
        <w:t>Vårdstyrelsens sammanträde 2017-10-05</w:t>
      </w:r>
    </w:p>
    <w:p w14:paraId="3F15BD6C" w14:textId="2D628EFF" w:rsidR="00F6740A" w:rsidRDefault="00F512FE">
      <w:pPr>
        <w:rPr>
          <w:b/>
          <w:sz w:val="32"/>
        </w:rPr>
      </w:pPr>
      <w:r>
        <w:rPr>
          <w:b/>
          <w:sz w:val="32"/>
        </w:rPr>
        <w:t>Ärende 83</w:t>
      </w:r>
    </w:p>
    <w:p w14:paraId="39148941" w14:textId="2C7AA836" w:rsidR="00F512FE" w:rsidRDefault="00F512FE">
      <w:pPr>
        <w:rPr>
          <w:b/>
          <w:sz w:val="32"/>
        </w:rPr>
      </w:pPr>
      <w:r>
        <w:rPr>
          <w:b/>
          <w:sz w:val="32"/>
        </w:rPr>
        <w:t>Slutrapport Primärvårdens roll i framtidens hälso- och sjukvård</w:t>
      </w:r>
    </w:p>
    <w:p w14:paraId="48DFFC16" w14:textId="3A3E3CC7" w:rsidR="00844F56" w:rsidRPr="00844F56" w:rsidRDefault="00F512FE" w:rsidP="00844F56">
      <w:pPr>
        <w:pStyle w:val="Liststycke"/>
        <w:numPr>
          <w:ilvl w:val="0"/>
          <w:numId w:val="1"/>
        </w:numPr>
        <w:rPr>
          <w:sz w:val="24"/>
          <w:szCs w:val="24"/>
        </w:rPr>
      </w:pPr>
      <w:r>
        <w:rPr>
          <w:sz w:val="24"/>
        </w:rPr>
        <w:t xml:space="preserve">Slutrapporten </w:t>
      </w:r>
      <w:r w:rsidRPr="00B069BE">
        <w:rPr>
          <w:i/>
          <w:sz w:val="24"/>
        </w:rPr>
        <w:t>Målbild för primärvårdens roll i framtidens hälso- och sjukvård</w:t>
      </w:r>
      <w:r>
        <w:rPr>
          <w:sz w:val="24"/>
        </w:rPr>
        <w:t xml:space="preserve"> </w:t>
      </w:r>
      <w:r w:rsidR="00B069BE">
        <w:rPr>
          <w:sz w:val="24"/>
        </w:rPr>
        <w:t xml:space="preserve">är en inspirerande och välskriven rapport som väcker många tankar. De konkreta besluten och insatserna för att nå målbilden saknas dock. Alliansen har sedan tidigare varit tydliga med att resurser måste flyttas från sjukhusvård till primärvård för att komma </w:t>
      </w:r>
      <w:r w:rsidR="005C5927">
        <w:rPr>
          <w:sz w:val="24"/>
        </w:rPr>
        <w:t>närmare patienterna och vara mer</w:t>
      </w:r>
      <w:r w:rsidR="00B069BE">
        <w:rPr>
          <w:sz w:val="24"/>
        </w:rPr>
        <w:t xml:space="preserve"> ändamålsenlig. </w:t>
      </w:r>
      <w:r w:rsidR="00844F56" w:rsidRPr="00844F56">
        <w:rPr>
          <w:sz w:val="24"/>
          <w:szCs w:val="24"/>
        </w:rPr>
        <w:t>Primärvårdsuppdraget behöver utvecklas i syfte att öka det förebyggande arbetet och för att stärka tidiga och nära insatser.</w:t>
      </w:r>
      <w:r w:rsidR="00844F56" w:rsidRPr="00844F56">
        <w:rPr>
          <w:sz w:val="24"/>
          <w:szCs w:val="24"/>
        </w:rPr>
        <w:br/>
      </w:r>
    </w:p>
    <w:p w14:paraId="394F3E04" w14:textId="2E6CC1E0" w:rsidR="00B069BE" w:rsidRDefault="00B069BE">
      <w:pPr>
        <w:rPr>
          <w:sz w:val="24"/>
        </w:rPr>
      </w:pPr>
    </w:p>
    <w:p w14:paraId="1D56830C" w14:textId="77777777" w:rsidR="00B069BE" w:rsidRDefault="00B069BE">
      <w:pPr>
        <w:rPr>
          <w:sz w:val="24"/>
        </w:rPr>
      </w:pPr>
    </w:p>
    <w:p w14:paraId="791D6EDD" w14:textId="79331F93" w:rsidR="00B069BE" w:rsidRDefault="00B069BE">
      <w:pPr>
        <w:rPr>
          <w:sz w:val="24"/>
        </w:rPr>
      </w:pPr>
      <w:r>
        <w:rPr>
          <w:sz w:val="24"/>
        </w:rPr>
        <w:t xml:space="preserve">Alliansen vill se fler förslag för att stärka primärvårdens roll i framtidens hälso- och sjukvård. </w:t>
      </w:r>
    </w:p>
    <w:p w14:paraId="0F168A0A" w14:textId="33749899" w:rsidR="00904AC9" w:rsidRDefault="00B069BE" w:rsidP="00B069BE">
      <w:pPr>
        <w:rPr>
          <w:sz w:val="24"/>
        </w:rPr>
      </w:pPr>
      <w:r>
        <w:rPr>
          <w:sz w:val="24"/>
        </w:rPr>
        <w:t>Vi föreslår därför:</w:t>
      </w:r>
    </w:p>
    <w:p w14:paraId="1B0EF156" w14:textId="3EFDB297" w:rsidR="001F505B" w:rsidRDefault="001F505B" w:rsidP="00B069BE">
      <w:pPr>
        <w:rPr>
          <w:sz w:val="24"/>
        </w:rPr>
      </w:pPr>
    </w:p>
    <w:p w14:paraId="25B92080" w14:textId="660C6E8F" w:rsidR="001F505B" w:rsidRPr="001F505B" w:rsidRDefault="001F505B" w:rsidP="001F505B">
      <w:pPr>
        <w:pStyle w:val="Liststycke"/>
        <w:numPr>
          <w:ilvl w:val="0"/>
          <w:numId w:val="1"/>
        </w:numPr>
      </w:pPr>
      <w:r w:rsidRPr="001F505B">
        <w:t xml:space="preserve">Att Vårdstyrelsen </w:t>
      </w:r>
      <w:r>
        <w:t>föreslår Regionstyrelsen uttala ett mål för Region Uppsala om att primärvården bör få 25 procent av den totala hälso- o</w:t>
      </w:r>
      <w:r w:rsidR="001B5ADF">
        <w:t>ch sjukvårdsbudgeten senast 2025</w:t>
      </w:r>
      <w:r>
        <w:t>. Hur arbetet fortskrider bör redovisas årli</w:t>
      </w:r>
      <w:r w:rsidR="005053EC">
        <w:t>gen.</w:t>
      </w:r>
    </w:p>
    <w:p w14:paraId="1FA87E37" w14:textId="77777777" w:rsidR="004C5DE1" w:rsidRDefault="004C5DE1" w:rsidP="004C5DE1">
      <w:pPr>
        <w:pStyle w:val="Liststycke"/>
      </w:pPr>
    </w:p>
    <w:p w14:paraId="6B834457" w14:textId="43ED2F79" w:rsidR="001F505B" w:rsidRDefault="004C5DE1" w:rsidP="00CA569F">
      <w:pPr>
        <w:pStyle w:val="Liststycke"/>
        <w:numPr>
          <w:ilvl w:val="0"/>
          <w:numId w:val="1"/>
        </w:numPr>
      </w:pPr>
      <w:r>
        <w:t xml:space="preserve">Hälso- och sjukvårdsdirektören ges i uppdrag att </w:t>
      </w:r>
      <w:r w:rsidR="005053EC">
        <w:t xml:space="preserve">utreda hur </w:t>
      </w:r>
      <w:r w:rsidR="00F95F3E">
        <w:t xml:space="preserve">äldre kan erbjudas sammanhållen </w:t>
      </w:r>
      <w:r w:rsidR="005053EC">
        <w:t xml:space="preserve">hemsjukvård och primärvård </w:t>
      </w:r>
      <w:r>
        <w:t>som bygger på samverkan av hälso- och sjukvårdsinsatser som Region Uppsala och länets kommuner</w:t>
      </w:r>
      <w:r w:rsidR="00F95F3E">
        <w:t xml:space="preserve"> erbjuder.</w:t>
      </w:r>
      <w:r>
        <w:t xml:space="preserve"> </w:t>
      </w:r>
      <w:r w:rsidR="00F95F3E">
        <w:br/>
      </w:r>
    </w:p>
    <w:p w14:paraId="021B5925" w14:textId="73DBBC1A" w:rsidR="001B5ADF" w:rsidRDefault="001F505B" w:rsidP="001B5ADF">
      <w:pPr>
        <w:pStyle w:val="Liststycke"/>
        <w:numPr>
          <w:ilvl w:val="0"/>
          <w:numId w:val="1"/>
        </w:numPr>
      </w:pPr>
      <w:r>
        <w:t xml:space="preserve">Hälso- och sjukvårdsdirektören ges i uppdrag att </w:t>
      </w:r>
      <w:r w:rsidR="005053EC">
        <w:t>utreda hur</w:t>
      </w:r>
      <w:r w:rsidR="001B5ADF">
        <w:t xml:space="preserve"> digitala vårdmöten</w:t>
      </w:r>
      <w:r w:rsidR="005053EC">
        <w:t xml:space="preserve"> kan erbjudas </w:t>
      </w:r>
      <w:proofErr w:type="spellStart"/>
      <w:r w:rsidR="005053EC">
        <w:t>jnom</w:t>
      </w:r>
      <w:proofErr w:type="spellEnd"/>
      <w:r w:rsidR="001B5ADF">
        <w:t xml:space="preserve"> första linjen</w:t>
      </w:r>
      <w:r w:rsidR="005053EC">
        <w:t xml:space="preserve"> för barn och ungas psykiska hälsa</w:t>
      </w:r>
      <w:r w:rsidR="001B5ADF">
        <w:t>, exempelvis genom upphandling</w:t>
      </w:r>
      <w:r w:rsidR="005053EC">
        <w:t>.</w:t>
      </w:r>
    </w:p>
    <w:p w14:paraId="20589A12" w14:textId="77777777" w:rsidR="001B5ADF" w:rsidRDefault="001B5ADF" w:rsidP="001B5ADF">
      <w:pPr>
        <w:pStyle w:val="Liststycke"/>
        <w:spacing w:line="240" w:lineRule="auto"/>
      </w:pPr>
    </w:p>
    <w:p w14:paraId="3C13D87C" w14:textId="26E41E0D" w:rsidR="005243F3" w:rsidRDefault="005243F3" w:rsidP="005243F3">
      <w:pPr>
        <w:pStyle w:val="Liststycke"/>
        <w:numPr>
          <w:ilvl w:val="0"/>
          <w:numId w:val="1"/>
        </w:numPr>
      </w:pPr>
      <w:r>
        <w:t>Hälso- och sjukvårdsdirektören ges i uppdrag att titta på möjligheterna att införa ett vårdval för distriktssköterska där för- och nackdelar synliggörs</w:t>
      </w:r>
    </w:p>
    <w:p w14:paraId="348181F2" w14:textId="77777777" w:rsidR="001F505B" w:rsidRDefault="001F505B" w:rsidP="001F505B">
      <w:pPr>
        <w:pStyle w:val="Liststycke"/>
      </w:pPr>
    </w:p>
    <w:p w14:paraId="3187CB62" w14:textId="28F73E8F" w:rsidR="005243F3" w:rsidRDefault="001F505B" w:rsidP="001F505B">
      <w:pPr>
        <w:pStyle w:val="Liststycke"/>
        <w:numPr>
          <w:ilvl w:val="0"/>
          <w:numId w:val="1"/>
        </w:numPr>
      </w:pPr>
      <w:r>
        <w:t xml:space="preserve">Att digitala besök kompenseras ekonomiskt i kommande regelböcker och förfrågningsunderlag. </w:t>
      </w:r>
    </w:p>
    <w:p w14:paraId="3AC2EB89" w14:textId="77777777" w:rsidR="004C5DE1" w:rsidRDefault="004C5DE1" w:rsidP="004C5DE1">
      <w:pPr>
        <w:pStyle w:val="Liststycke"/>
      </w:pPr>
    </w:p>
    <w:p w14:paraId="7B24AD80" w14:textId="02CE75E2" w:rsidR="004C5DE1" w:rsidRDefault="004C5DE1" w:rsidP="004C5DE1">
      <w:pPr>
        <w:pStyle w:val="Liststycke"/>
        <w:numPr>
          <w:ilvl w:val="0"/>
          <w:numId w:val="1"/>
        </w:numPr>
      </w:pPr>
      <w:r>
        <w:t>Att kontinuitet kompenseras ekonomiskt i kommande regelböcker och förfrågningsunderlag</w:t>
      </w:r>
      <w:r w:rsidR="00BD3541">
        <w:t xml:space="preserve">. Mest ersättning ges för de grupper där kontinuitet är viktigast, dvs äldre och multisjuka. </w:t>
      </w:r>
    </w:p>
    <w:p w14:paraId="05B50E03" w14:textId="77777777" w:rsidR="004C5DE1" w:rsidRDefault="004C5DE1" w:rsidP="004C5DE1">
      <w:pPr>
        <w:pStyle w:val="Liststycke"/>
      </w:pPr>
    </w:p>
    <w:p w14:paraId="4639814F" w14:textId="6585B70D" w:rsidR="001F505B" w:rsidRDefault="004C5DE1" w:rsidP="001F505B">
      <w:pPr>
        <w:pStyle w:val="Liststycke"/>
        <w:numPr>
          <w:ilvl w:val="0"/>
          <w:numId w:val="1"/>
        </w:numPr>
      </w:pPr>
      <w:r>
        <w:t xml:space="preserve">Att </w:t>
      </w:r>
      <w:r w:rsidR="001F505B">
        <w:t xml:space="preserve">styrelsen uttalar en viljeinriktning gällande att </w:t>
      </w:r>
      <w:r w:rsidR="001B5ADF">
        <w:t xml:space="preserve">första </w:t>
      </w:r>
      <w:proofErr w:type="spellStart"/>
      <w:r w:rsidR="001B5ADF">
        <w:t>vårdmötet</w:t>
      </w:r>
      <w:proofErr w:type="spellEnd"/>
      <w:r w:rsidR="001B5ADF">
        <w:t xml:space="preserve"> </w:t>
      </w:r>
      <w:r w:rsidR="001F505B">
        <w:t>för allmän primärvård kan utföras</w:t>
      </w:r>
      <w:r>
        <w:t xml:space="preserve"> digital</w:t>
      </w:r>
      <w:r w:rsidR="001F505B">
        <w:t>t</w:t>
      </w:r>
      <w:r w:rsidR="005053EC">
        <w:t>.</w:t>
      </w:r>
      <w:r w:rsidR="001F505B">
        <w:t xml:space="preserve"> </w:t>
      </w:r>
      <w:r w:rsidR="001F505B">
        <w:br/>
      </w:r>
    </w:p>
    <w:p w14:paraId="46CEC012" w14:textId="338BF1EB" w:rsidR="001A525C" w:rsidRDefault="005243F3" w:rsidP="001A525C">
      <w:pPr>
        <w:pStyle w:val="Liststycke"/>
        <w:numPr>
          <w:ilvl w:val="0"/>
          <w:numId w:val="1"/>
        </w:numPr>
      </w:pPr>
      <w:r>
        <w:t>Att reg</w:t>
      </w:r>
      <w:r w:rsidR="00B2302F">
        <w:t>e</w:t>
      </w:r>
      <w:r>
        <w:t>l</w:t>
      </w:r>
      <w:r w:rsidR="00B2302F">
        <w:t>bok/förfrågningsunderlag MVC förtydligas avseende eftervård. Inled en dialog angående hur vårdkedjan mödravård-förlossningsvård-eftervård på sikt kan förstärkas.</w:t>
      </w:r>
      <w:r w:rsidR="001A525C">
        <w:br/>
      </w:r>
    </w:p>
    <w:p w14:paraId="2F01CC4B" w14:textId="2C7F39F2" w:rsidR="00CC2D5C" w:rsidRPr="004F7A34" w:rsidRDefault="00D57CBA" w:rsidP="005053EC">
      <w:pPr>
        <w:pStyle w:val="Liststycke"/>
        <w:numPr>
          <w:ilvl w:val="0"/>
          <w:numId w:val="1"/>
        </w:numPr>
      </w:pPr>
      <w:r w:rsidRPr="004F7A34">
        <w:t>Att Region</w:t>
      </w:r>
      <w:r w:rsidR="00C33297" w:rsidRPr="004F7A34">
        <w:t xml:space="preserve"> </w:t>
      </w:r>
      <w:r w:rsidRPr="004F7A34">
        <w:t>Uppsala</w:t>
      </w:r>
      <w:r w:rsidR="001A525C" w:rsidRPr="004F7A34">
        <w:t xml:space="preserve"> ska införa </w:t>
      </w:r>
      <w:proofErr w:type="spellStart"/>
      <w:r w:rsidRPr="004F7A34">
        <w:t>äldremottagningar</w:t>
      </w:r>
      <w:proofErr w:type="spellEnd"/>
      <w:r w:rsidRPr="004F7A34">
        <w:t xml:space="preserve"> </w:t>
      </w:r>
      <w:r w:rsidR="001A525C" w:rsidRPr="004F7A34">
        <w:t xml:space="preserve">för personer över 75. </w:t>
      </w:r>
      <w:proofErr w:type="spellStart"/>
      <w:r w:rsidR="001A525C" w:rsidRPr="004F7A34">
        <w:t>Äldremottagningarna</w:t>
      </w:r>
      <w:proofErr w:type="spellEnd"/>
      <w:r w:rsidR="001A525C" w:rsidRPr="004F7A34">
        <w:t xml:space="preserve"> ska vara lätta att få kontakt med, det ska finnas möjlighet att ställa frågor om det friska åldrandet, få hjälp med genomgång av medicin och kunna bli erbjuden en fast vårdkontakt.</w:t>
      </w:r>
      <w:r w:rsidR="00C33297" w:rsidRPr="004F7A34">
        <w:t xml:space="preserve"> Uppdraget föreslås bli ett tilläggsuppdrag inom vårdcentralsuppdraget.</w:t>
      </w:r>
      <w:r w:rsidR="00CC2D5C" w:rsidRPr="004F7A34">
        <w:br/>
      </w:r>
    </w:p>
    <w:p w14:paraId="72C79A87" w14:textId="1B44A664" w:rsidR="00A56AD0" w:rsidRPr="004F7A34" w:rsidRDefault="00CC2D5C" w:rsidP="00CC2D5C">
      <w:pPr>
        <w:pStyle w:val="Liststycke"/>
        <w:numPr>
          <w:ilvl w:val="0"/>
          <w:numId w:val="1"/>
        </w:numPr>
      </w:pPr>
      <w:r w:rsidRPr="004F7A34">
        <w:t>En plan ska tas fram för att förbä</w:t>
      </w:r>
      <w:r w:rsidR="001B5ADF">
        <w:t xml:space="preserve">ttra friskvårdsarbetet och öka stödet för användning </w:t>
      </w:r>
      <w:r w:rsidRPr="004F7A34">
        <w:t>av Fysisk aktivitet på recept (</w:t>
      </w:r>
      <w:proofErr w:type="spellStart"/>
      <w:r w:rsidRPr="004F7A34">
        <w:t>FaR</w:t>
      </w:r>
      <w:proofErr w:type="spellEnd"/>
      <w:r w:rsidRPr="004F7A34">
        <w:t>).</w:t>
      </w:r>
      <w:r w:rsidRPr="004F7A34">
        <w:br/>
      </w:r>
    </w:p>
    <w:p w14:paraId="77338EE9" w14:textId="309362C5" w:rsidR="00CC2D5C" w:rsidRPr="004F7A34" w:rsidRDefault="00CC2D5C" w:rsidP="00CC2D5C">
      <w:pPr>
        <w:pStyle w:val="Liststycke"/>
        <w:numPr>
          <w:ilvl w:val="0"/>
          <w:numId w:val="1"/>
        </w:numPr>
      </w:pPr>
      <w:r w:rsidRPr="004F7A34">
        <w:t>En plan ska tas fram för hur anhörigstödet kan utvecklas. Syftet är att primärvården ska bli bättre på att möta och hjälpa de anhöriga, även de anhöriga som är barn.</w:t>
      </w:r>
      <w:r w:rsidRPr="004F7A34">
        <w:br/>
      </w:r>
    </w:p>
    <w:p w14:paraId="1273CB69" w14:textId="78A7CC0C" w:rsidR="00403B80" w:rsidRPr="00403B80" w:rsidRDefault="00CC2D5C" w:rsidP="003E2E63">
      <w:pPr>
        <w:pStyle w:val="Liststycke"/>
        <w:numPr>
          <w:ilvl w:val="0"/>
          <w:numId w:val="1"/>
        </w:numPr>
      </w:pPr>
      <w:r w:rsidRPr="004F7A34">
        <w:t>En plans ska tas fram för hur varje patient ska få en personlig rehabiliteringsplan.</w:t>
      </w:r>
      <w:r w:rsidR="00403B80" w:rsidRPr="00403B80">
        <w:rPr>
          <w:highlight w:val="yellow"/>
        </w:rPr>
        <w:t xml:space="preserve"> </w:t>
      </w:r>
    </w:p>
    <w:p w14:paraId="627599B9" w14:textId="6A0B783C" w:rsidR="003E2E63" w:rsidRPr="00403B80" w:rsidRDefault="008C0ADA" w:rsidP="008C0ADA">
      <w:pPr>
        <w:pStyle w:val="Oformateradtext"/>
        <w:numPr>
          <w:ilvl w:val="0"/>
          <w:numId w:val="1"/>
        </w:numPr>
      </w:pPr>
      <w:r>
        <w:t>Ge </w:t>
      </w:r>
      <w:r w:rsidR="00AC2CFF">
        <w:t>primärvården i uppdrag att utveckla samverkan med länets kommuner i syfte att förebygga, upptäcka och åtgärda problem med undernäring hos äldre.</w:t>
      </w:r>
      <w:r w:rsidR="003E2E63" w:rsidRPr="00403B80">
        <w:br/>
      </w:r>
    </w:p>
    <w:p w14:paraId="382D9245" w14:textId="77777777" w:rsidR="00403B80" w:rsidRDefault="00423A42" w:rsidP="00403B80">
      <w:pPr>
        <w:pStyle w:val="Liststycke"/>
        <w:numPr>
          <w:ilvl w:val="0"/>
          <w:numId w:val="1"/>
        </w:numPr>
      </w:pPr>
      <w:r w:rsidRPr="00403B80">
        <w:t>Möjliggöra tilläggsuppdrag med mobil mottagning för nära hjälp på små orter</w:t>
      </w:r>
      <w:r w:rsidR="00403B80">
        <w:t>.</w:t>
      </w:r>
      <w:r w:rsidR="00403B80">
        <w:br/>
      </w:r>
    </w:p>
    <w:p w14:paraId="49C07C18" w14:textId="766FD2E3" w:rsidR="003E2E63" w:rsidRPr="003E2E63" w:rsidRDefault="00423A42" w:rsidP="005053EC">
      <w:pPr>
        <w:pStyle w:val="Liststycke"/>
        <w:numPr>
          <w:ilvl w:val="0"/>
          <w:numId w:val="1"/>
        </w:numPr>
      </w:pPr>
      <w:r w:rsidRPr="00403B80">
        <w:t xml:space="preserve"> </w:t>
      </w:r>
      <w:r w:rsidR="001B5ADF">
        <w:t>Anpassa regelverket för att underlätta för vård utanför större orter.</w:t>
      </w:r>
      <w:r w:rsidR="00403B80" w:rsidRPr="00403B80">
        <w:rPr>
          <w:highlight w:val="yellow"/>
        </w:rPr>
        <w:br/>
      </w:r>
    </w:p>
    <w:p w14:paraId="1180434A" w14:textId="37638067" w:rsidR="005053EC" w:rsidRDefault="005053EC" w:rsidP="005053EC">
      <w:pPr>
        <w:pStyle w:val="Liststycke"/>
        <w:numPr>
          <w:ilvl w:val="0"/>
          <w:numId w:val="1"/>
        </w:numPr>
      </w:pPr>
      <w:r w:rsidRPr="005053EC">
        <w:t>En plan ska tas fram för att förbereda sjukvårdspersonal under utbildning att arbeta på mindre enheter.</w:t>
      </w:r>
      <w:r>
        <w:br/>
      </w:r>
    </w:p>
    <w:p w14:paraId="010D0D70" w14:textId="7CF0A7D5" w:rsidR="005053EC" w:rsidRPr="005053EC" w:rsidRDefault="005053EC" w:rsidP="005053EC">
      <w:pPr>
        <w:pStyle w:val="Liststycke"/>
        <w:numPr>
          <w:ilvl w:val="0"/>
          <w:numId w:val="1"/>
        </w:numPr>
      </w:pPr>
      <w:r w:rsidRPr="005053EC">
        <w:t>En plan ska tas fram för hur läkare från andra specialiteter än allmänmedicin ska fungera som konsulter mot länets vårdcentraler, mot kommunala äldreboenden och elevhälsan. En prioriterad specialitet är psykiatri. Regelbunden rådgivande specialistverksamhet kan även ge kompetensutveckling och utgöra ett kollegialt stöd som lockar fler medarbetare att arbeta på vårdcentraler med långa avstånd till länets större orter och sjukhus.</w:t>
      </w:r>
      <w:r w:rsidRPr="005053EC">
        <w:br/>
      </w:r>
    </w:p>
    <w:p w14:paraId="2EEE3CA0" w14:textId="77777777" w:rsidR="00D21954" w:rsidRDefault="00423A42" w:rsidP="005053EC">
      <w:pPr>
        <w:pStyle w:val="Liststycke"/>
        <w:numPr>
          <w:ilvl w:val="0"/>
          <w:numId w:val="1"/>
        </w:numPr>
      </w:pPr>
      <w:r w:rsidRPr="00403B80">
        <w:t>Öka incitamenten för hem</w:t>
      </w:r>
      <w:r w:rsidR="003E2E63" w:rsidRPr="00403B80">
        <w:t xml:space="preserve">tester och sjukvård på distans </w:t>
      </w:r>
    </w:p>
    <w:p w14:paraId="5816D4CB" w14:textId="77777777" w:rsidR="00D21954" w:rsidRDefault="00D21954" w:rsidP="00D21954"/>
    <w:p w14:paraId="1A77E3E7" w14:textId="77777777" w:rsidR="00D21954" w:rsidRDefault="00D21954" w:rsidP="00D21954"/>
    <w:p w14:paraId="67AC598A" w14:textId="77777777" w:rsidR="00B549D8" w:rsidRDefault="00B549D8" w:rsidP="00D21954">
      <w:r>
        <w:t>Anna-Karin Klomp (KD)</w:t>
      </w:r>
    </w:p>
    <w:p w14:paraId="7FB27D1C" w14:textId="60CCC70C" w:rsidR="00B549D8" w:rsidRDefault="00B549D8" w:rsidP="00D21954">
      <w:r>
        <w:t xml:space="preserve">Roger </w:t>
      </w:r>
      <w:proofErr w:type="spellStart"/>
      <w:r>
        <w:t>Elsborg</w:t>
      </w:r>
      <w:proofErr w:type="spellEnd"/>
      <w:r>
        <w:t xml:space="preserve"> (M)</w:t>
      </w:r>
    </w:p>
    <w:p w14:paraId="03C62891" w14:textId="1DEB7EDD" w:rsidR="00B549D8" w:rsidRDefault="00B549D8" w:rsidP="00D21954">
      <w:r>
        <w:t>Johan Enfeldt (L)</w:t>
      </w:r>
    </w:p>
    <w:p w14:paraId="6E6E95EC" w14:textId="3A7CA5D6" w:rsidR="00B549D8" w:rsidRDefault="00B549D8" w:rsidP="00D21954">
      <w:r>
        <w:t xml:space="preserve">Kristina </w:t>
      </w:r>
      <w:proofErr w:type="spellStart"/>
      <w:r>
        <w:t>Freerks</w:t>
      </w:r>
      <w:proofErr w:type="spellEnd"/>
      <w:r>
        <w:t xml:space="preserve"> (C) </w:t>
      </w:r>
      <w:bookmarkStart w:id="0" w:name="_GoBack"/>
      <w:bookmarkEnd w:id="0"/>
    </w:p>
    <w:p w14:paraId="693BF515" w14:textId="79FF00C7" w:rsidR="00403B80" w:rsidRDefault="00403B80" w:rsidP="00844F56">
      <w:pPr>
        <w:pStyle w:val="Liststycke"/>
      </w:pPr>
    </w:p>
    <w:sectPr w:rsidR="00403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B0789"/>
    <w:multiLevelType w:val="hybridMultilevel"/>
    <w:tmpl w:val="70A00E6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60DF290D"/>
    <w:multiLevelType w:val="hybridMultilevel"/>
    <w:tmpl w:val="397CB30A"/>
    <w:lvl w:ilvl="0" w:tplc="06CC229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A"/>
    <w:rsid w:val="000A450C"/>
    <w:rsid w:val="00124E71"/>
    <w:rsid w:val="001943DB"/>
    <w:rsid w:val="001A1B24"/>
    <w:rsid w:val="001A525C"/>
    <w:rsid w:val="001B5ADF"/>
    <w:rsid w:val="001D0D67"/>
    <w:rsid w:val="001F505B"/>
    <w:rsid w:val="0030519E"/>
    <w:rsid w:val="003110F0"/>
    <w:rsid w:val="00350365"/>
    <w:rsid w:val="003B4B98"/>
    <w:rsid w:val="003E2E63"/>
    <w:rsid w:val="00403B80"/>
    <w:rsid w:val="00423A42"/>
    <w:rsid w:val="0049079B"/>
    <w:rsid w:val="004C5DE1"/>
    <w:rsid w:val="004F7A34"/>
    <w:rsid w:val="005053EC"/>
    <w:rsid w:val="005243F3"/>
    <w:rsid w:val="005C5567"/>
    <w:rsid w:val="005C5927"/>
    <w:rsid w:val="00602B45"/>
    <w:rsid w:val="00722F5A"/>
    <w:rsid w:val="00761797"/>
    <w:rsid w:val="008137FD"/>
    <w:rsid w:val="00844F56"/>
    <w:rsid w:val="008A4A3C"/>
    <w:rsid w:val="008C0ADA"/>
    <w:rsid w:val="00904AC9"/>
    <w:rsid w:val="009C3661"/>
    <w:rsid w:val="00A56AD0"/>
    <w:rsid w:val="00AC2CFF"/>
    <w:rsid w:val="00B069BE"/>
    <w:rsid w:val="00B2302F"/>
    <w:rsid w:val="00B549D8"/>
    <w:rsid w:val="00BD3541"/>
    <w:rsid w:val="00C33297"/>
    <w:rsid w:val="00C755F1"/>
    <w:rsid w:val="00CC2D5C"/>
    <w:rsid w:val="00D21954"/>
    <w:rsid w:val="00D57066"/>
    <w:rsid w:val="00D57CBA"/>
    <w:rsid w:val="00D90A06"/>
    <w:rsid w:val="00DA6D9B"/>
    <w:rsid w:val="00F512FE"/>
    <w:rsid w:val="00F567E7"/>
    <w:rsid w:val="00F608F3"/>
    <w:rsid w:val="00F6740A"/>
    <w:rsid w:val="00F95F3E"/>
    <w:rsid w:val="00FB48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EF17"/>
  <w15:chartTrackingRefBased/>
  <w15:docId w15:val="{322ECEB0-BFBE-4652-91E5-B999CFCA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04AC9"/>
    <w:pPr>
      <w:ind w:left="720"/>
      <w:contextualSpacing/>
    </w:pPr>
  </w:style>
  <w:style w:type="paragraph" w:styleId="Oformateradtext">
    <w:name w:val="Plain Text"/>
    <w:basedOn w:val="Normal"/>
    <w:link w:val="OformateradtextChar"/>
    <w:uiPriority w:val="99"/>
    <w:unhideWhenUsed/>
    <w:rsid w:val="003B4B98"/>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3B4B98"/>
    <w:rPr>
      <w:rFonts w:ascii="Calibri" w:hAnsi="Calibri"/>
      <w:szCs w:val="21"/>
    </w:rPr>
  </w:style>
  <w:style w:type="paragraph" w:customStyle="1" w:styleId="Default">
    <w:name w:val="Default"/>
    <w:rsid w:val="00B2302F"/>
    <w:pPr>
      <w:autoSpaceDE w:val="0"/>
      <w:autoSpaceDN w:val="0"/>
      <w:adjustRightInd w:val="0"/>
      <w:spacing w:after="0" w:line="240" w:lineRule="auto"/>
    </w:pPr>
    <w:rPr>
      <w:rFonts w:ascii="Times New Roman" w:hAnsi="Times New Roman" w:cs="Times New Roman"/>
      <w:color w:val="000000"/>
      <w:sz w:val="24"/>
      <w:szCs w:val="24"/>
    </w:rPr>
  </w:style>
  <w:style w:type="paragraph" w:styleId="Ballongtext">
    <w:name w:val="Balloon Text"/>
    <w:basedOn w:val="Normal"/>
    <w:link w:val="BallongtextChar"/>
    <w:uiPriority w:val="99"/>
    <w:semiHidden/>
    <w:unhideWhenUsed/>
    <w:rsid w:val="00BD354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D35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29012">
      <w:bodyDiv w:val="1"/>
      <w:marLeft w:val="0"/>
      <w:marRight w:val="0"/>
      <w:marTop w:val="0"/>
      <w:marBottom w:val="0"/>
      <w:divBdr>
        <w:top w:val="none" w:sz="0" w:space="0" w:color="auto"/>
        <w:left w:val="none" w:sz="0" w:space="0" w:color="auto"/>
        <w:bottom w:val="none" w:sz="0" w:space="0" w:color="auto"/>
        <w:right w:val="none" w:sz="0" w:space="0" w:color="auto"/>
      </w:divBdr>
    </w:div>
    <w:div w:id="443232756">
      <w:bodyDiv w:val="1"/>
      <w:marLeft w:val="0"/>
      <w:marRight w:val="0"/>
      <w:marTop w:val="0"/>
      <w:marBottom w:val="0"/>
      <w:divBdr>
        <w:top w:val="none" w:sz="0" w:space="0" w:color="auto"/>
        <w:left w:val="none" w:sz="0" w:space="0" w:color="auto"/>
        <w:bottom w:val="none" w:sz="0" w:space="0" w:color="auto"/>
        <w:right w:val="none" w:sz="0" w:space="0" w:color="auto"/>
      </w:divBdr>
    </w:div>
    <w:div w:id="1627346022">
      <w:bodyDiv w:val="1"/>
      <w:marLeft w:val="0"/>
      <w:marRight w:val="0"/>
      <w:marTop w:val="0"/>
      <w:marBottom w:val="0"/>
      <w:divBdr>
        <w:top w:val="none" w:sz="0" w:space="0" w:color="auto"/>
        <w:left w:val="none" w:sz="0" w:space="0" w:color="auto"/>
        <w:bottom w:val="none" w:sz="0" w:space="0" w:color="auto"/>
        <w:right w:val="none" w:sz="0" w:space="0" w:color="auto"/>
      </w:divBdr>
      <w:divsChild>
        <w:div w:id="1983802154">
          <w:marLeft w:val="0"/>
          <w:marRight w:val="0"/>
          <w:marTop w:val="0"/>
          <w:marBottom w:val="0"/>
          <w:divBdr>
            <w:top w:val="none" w:sz="0" w:space="0" w:color="auto"/>
            <w:left w:val="none" w:sz="0" w:space="0" w:color="auto"/>
            <w:bottom w:val="none" w:sz="0" w:space="0" w:color="auto"/>
            <w:right w:val="none" w:sz="0" w:space="0" w:color="auto"/>
          </w:divBdr>
          <w:divsChild>
            <w:div w:id="1723168422">
              <w:marLeft w:val="0"/>
              <w:marRight w:val="0"/>
              <w:marTop w:val="0"/>
              <w:marBottom w:val="0"/>
              <w:divBdr>
                <w:top w:val="none" w:sz="0" w:space="0" w:color="auto"/>
                <w:left w:val="none" w:sz="0" w:space="0" w:color="auto"/>
                <w:bottom w:val="none" w:sz="0" w:space="0" w:color="auto"/>
                <w:right w:val="none" w:sz="0" w:space="0" w:color="auto"/>
              </w:divBdr>
              <w:divsChild>
                <w:div w:id="724064248">
                  <w:marLeft w:val="0"/>
                  <w:marRight w:val="0"/>
                  <w:marTop w:val="0"/>
                  <w:marBottom w:val="0"/>
                  <w:divBdr>
                    <w:top w:val="none" w:sz="0" w:space="0" w:color="auto"/>
                    <w:left w:val="none" w:sz="0" w:space="0" w:color="auto"/>
                    <w:bottom w:val="none" w:sz="0" w:space="0" w:color="auto"/>
                    <w:right w:val="none" w:sz="0" w:space="0" w:color="auto"/>
                  </w:divBdr>
                  <w:divsChild>
                    <w:div w:id="1780566169">
                      <w:marLeft w:val="0"/>
                      <w:marRight w:val="0"/>
                      <w:marTop w:val="0"/>
                      <w:marBottom w:val="0"/>
                      <w:divBdr>
                        <w:top w:val="none" w:sz="0" w:space="0" w:color="auto"/>
                        <w:left w:val="none" w:sz="0" w:space="0" w:color="auto"/>
                        <w:bottom w:val="none" w:sz="0" w:space="0" w:color="auto"/>
                        <w:right w:val="none" w:sz="0" w:space="0" w:color="auto"/>
                      </w:divBdr>
                      <w:divsChild>
                        <w:div w:id="490683589">
                          <w:marLeft w:val="-15"/>
                          <w:marRight w:val="0"/>
                          <w:marTop w:val="0"/>
                          <w:marBottom w:val="0"/>
                          <w:divBdr>
                            <w:top w:val="none" w:sz="0" w:space="0" w:color="auto"/>
                            <w:left w:val="none" w:sz="0" w:space="0" w:color="auto"/>
                            <w:bottom w:val="none" w:sz="0" w:space="0" w:color="auto"/>
                            <w:right w:val="none" w:sz="0" w:space="0" w:color="auto"/>
                          </w:divBdr>
                          <w:divsChild>
                            <w:div w:id="898132023">
                              <w:marLeft w:val="0"/>
                              <w:marRight w:val="0"/>
                              <w:marTop w:val="0"/>
                              <w:marBottom w:val="0"/>
                              <w:divBdr>
                                <w:top w:val="none" w:sz="0" w:space="0" w:color="auto"/>
                                <w:left w:val="none" w:sz="0" w:space="0" w:color="auto"/>
                                <w:bottom w:val="none" w:sz="0" w:space="0" w:color="auto"/>
                                <w:right w:val="none" w:sz="0" w:space="0" w:color="auto"/>
                              </w:divBdr>
                              <w:divsChild>
                                <w:div w:id="757096262">
                                  <w:marLeft w:val="0"/>
                                  <w:marRight w:val="0"/>
                                  <w:marTop w:val="0"/>
                                  <w:marBottom w:val="0"/>
                                  <w:divBdr>
                                    <w:top w:val="none" w:sz="0" w:space="0" w:color="auto"/>
                                    <w:left w:val="none" w:sz="0" w:space="0" w:color="auto"/>
                                    <w:bottom w:val="none" w:sz="0" w:space="0" w:color="auto"/>
                                    <w:right w:val="none" w:sz="0" w:space="0" w:color="auto"/>
                                  </w:divBdr>
                                  <w:divsChild>
                                    <w:div w:id="499079632">
                                      <w:marLeft w:val="0"/>
                                      <w:marRight w:val="-15"/>
                                      <w:marTop w:val="0"/>
                                      <w:marBottom w:val="0"/>
                                      <w:divBdr>
                                        <w:top w:val="none" w:sz="0" w:space="0" w:color="auto"/>
                                        <w:left w:val="none" w:sz="0" w:space="0" w:color="auto"/>
                                        <w:bottom w:val="none" w:sz="0" w:space="0" w:color="auto"/>
                                        <w:right w:val="none" w:sz="0" w:space="0" w:color="auto"/>
                                      </w:divBdr>
                                      <w:divsChild>
                                        <w:div w:id="1110079327">
                                          <w:marLeft w:val="0"/>
                                          <w:marRight w:val="0"/>
                                          <w:marTop w:val="0"/>
                                          <w:marBottom w:val="0"/>
                                          <w:divBdr>
                                            <w:top w:val="none" w:sz="0" w:space="0" w:color="auto"/>
                                            <w:left w:val="none" w:sz="0" w:space="0" w:color="auto"/>
                                            <w:bottom w:val="none" w:sz="0" w:space="0" w:color="auto"/>
                                            <w:right w:val="none" w:sz="0" w:space="0" w:color="auto"/>
                                          </w:divBdr>
                                          <w:divsChild>
                                            <w:div w:id="1105267334">
                                              <w:marLeft w:val="0"/>
                                              <w:marRight w:val="0"/>
                                              <w:marTop w:val="0"/>
                                              <w:marBottom w:val="0"/>
                                              <w:divBdr>
                                                <w:top w:val="none" w:sz="0" w:space="0" w:color="auto"/>
                                                <w:left w:val="none" w:sz="0" w:space="0" w:color="auto"/>
                                                <w:bottom w:val="none" w:sz="0" w:space="0" w:color="auto"/>
                                                <w:right w:val="none" w:sz="0" w:space="0" w:color="auto"/>
                                              </w:divBdr>
                                              <w:divsChild>
                                                <w:div w:id="1558929626">
                                                  <w:marLeft w:val="-270"/>
                                                  <w:marRight w:val="0"/>
                                                  <w:marTop w:val="0"/>
                                                  <w:marBottom w:val="0"/>
                                                  <w:divBdr>
                                                    <w:top w:val="none" w:sz="0" w:space="0" w:color="auto"/>
                                                    <w:left w:val="none" w:sz="0" w:space="0" w:color="auto"/>
                                                    <w:bottom w:val="none" w:sz="0" w:space="0" w:color="auto"/>
                                                    <w:right w:val="none" w:sz="0" w:space="0" w:color="auto"/>
                                                  </w:divBdr>
                                                  <w:divsChild>
                                                    <w:div w:id="237834313">
                                                      <w:marLeft w:val="0"/>
                                                      <w:marRight w:val="0"/>
                                                      <w:marTop w:val="0"/>
                                                      <w:marBottom w:val="0"/>
                                                      <w:divBdr>
                                                        <w:top w:val="none" w:sz="0" w:space="0" w:color="auto"/>
                                                        <w:left w:val="none" w:sz="0" w:space="0" w:color="auto"/>
                                                        <w:bottom w:val="none" w:sz="0" w:space="0" w:color="auto"/>
                                                        <w:right w:val="none" w:sz="0" w:space="0" w:color="auto"/>
                                                      </w:divBdr>
                                                      <w:divsChild>
                                                        <w:div w:id="603075451">
                                                          <w:marLeft w:val="0"/>
                                                          <w:marRight w:val="0"/>
                                                          <w:marTop w:val="0"/>
                                                          <w:marBottom w:val="0"/>
                                                          <w:divBdr>
                                                            <w:top w:val="single" w:sz="6" w:space="0" w:color="E5E6E9"/>
                                                            <w:left w:val="single" w:sz="6" w:space="0" w:color="DFE0E4"/>
                                                            <w:bottom w:val="single" w:sz="6" w:space="0" w:color="D0D1D5"/>
                                                            <w:right w:val="single" w:sz="6" w:space="0" w:color="DFE0E4"/>
                                                          </w:divBdr>
                                                          <w:divsChild>
                                                            <w:div w:id="468716112">
                                                              <w:marLeft w:val="0"/>
                                                              <w:marRight w:val="0"/>
                                                              <w:marTop w:val="0"/>
                                                              <w:marBottom w:val="0"/>
                                                              <w:divBdr>
                                                                <w:top w:val="none" w:sz="0" w:space="0" w:color="auto"/>
                                                                <w:left w:val="none" w:sz="0" w:space="0" w:color="auto"/>
                                                                <w:bottom w:val="none" w:sz="0" w:space="0" w:color="auto"/>
                                                                <w:right w:val="none" w:sz="0" w:space="0" w:color="auto"/>
                                                              </w:divBdr>
                                                              <w:divsChild>
                                                                <w:div w:id="343869464">
                                                                  <w:marLeft w:val="0"/>
                                                                  <w:marRight w:val="0"/>
                                                                  <w:marTop w:val="0"/>
                                                                  <w:marBottom w:val="0"/>
                                                                  <w:divBdr>
                                                                    <w:top w:val="none" w:sz="0" w:space="0" w:color="auto"/>
                                                                    <w:left w:val="none" w:sz="0" w:space="0" w:color="auto"/>
                                                                    <w:bottom w:val="none" w:sz="0" w:space="0" w:color="auto"/>
                                                                    <w:right w:val="none" w:sz="0" w:space="0" w:color="auto"/>
                                                                  </w:divBdr>
                                                                  <w:divsChild>
                                                                    <w:div w:id="856694146">
                                                                      <w:marLeft w:val="0"/>
                                                                      <w:marRight w:val="0"/>
                                                                      <w:marTop w:val="0"/>
                                                                      <w:marBottom w:val="0"/>
                                                                      <w:divBdr>
                                                                        <w:top w:val="none" w:sz="0" w:space="0" w:color="auto"/>
                                                                        <w:left w:val="none" w:sz="0" w:space="0" w:color="auto"/>
                                                                        <w:bottom w:val="none" w:sz="0" w:space="0" w:color="auto"/>
                                                                        <w:right w:val="none" w:sz="0" w:space="0" w:color="auto"/>
                                                                      </w:divBdr>
                                                                      <w:divsChild>
                                                                        <w:div w:id="232159632">
                                                                          <w:marLeft w:val="0"/>
                                                                          <w:marRight w:val="0"/>
                                                                          <w:marTop w:val="0"/>
                                                                          <w:marBottom w:val="0"/>
                                                                          <w:divBdr>
                                                                            <w:top w:val="none" w:sz="0" w:space="0" w:color="auto"/>
                                                                            <w:left w:val="none" w:sz="0" w:space="0" w:color="auto"/>
                                                                            <w:bottom w:val="none" w:sz="0" w:space="0" w:color="auto"/>
                                                                            <w:right w:val="none" w:sz="0" w:space="0" w:color="auto"/>
                                                                          </w:divBdr>
                                                                          <w:divsChild>
                                                                            <w:div w:id="232664251">
                                                                              <w:marLeft w:val="0"/>
                                                                              <w:marRight w:val="0"/>
                                                                              <w:marTop w:val="0"/>
                                                                              <w:marBottom w:val="0"/>
                                                                              <w:divBdr>
                                                                                <w:top w:val="none" w:sz="0" w:space="0" w:color="auto"/>
                                                                                <w:left w:val="none" w:sz="0" w:space="0" w:color="auto"/>
                                                                                <w:bottom w:val="none" w:sz="0" w:space="0" w:color="auto"/>
                                                                                <w:right w:val="none" w:sz="0" w:space="0" w:color="auto"/>
                                                                              </w:divBdr>
                                                                              <w:divsChild>
                                                                                <w:div w:id="1924141611">
                                                                                  <w:marLeft w:val="0"/>
                                                                                  <w:marRight w:val="0"/>
                                                                                  <w:marTop w:val="0"/>
                                                                                  <w:marBottom w:val="0"/>
                                                                                  <w:divBdr>
                                                                                    <w:top w:val="none" w:sz="0" w:space="0" w:color="auto"/>
                                                                                    <w:left w:val="none" w:sz="0" w:space="0" w:color="auto"/>
                                                                                    <w:bottom w:val="none" w:sz="0" w:space="0" w:color="auto"/>
                                                                                    <w:right w:val="none" w:sz="0" w:space="0" w:color="auto"/>
                                                                                  </w:divBdr>
                                                                                  <w:divsChild>
                                                                                    <w:div w:id="182020510">
                                                                                      <w:marLeft w:val="0"/>
                                                                                      <w:marRight w:val="0"/>
                                                                                      <w:marTop w:val="0"/>
                                                                                      <w:marBottom w:val="0"/>
                                                                                      <w:divBdr>
                                                                                        <w:top w:val="none" w:sz="0" w:space="0" w:color="auto"/>
                                                                                        <w:left w:val="none" w:sz="0" w:space="0" w:color="auto"/>
                                                                                        <w:bottom w:val="none" w:sz="0" w:space="0" w:color="auto"/>
                                                                                        <w:right w:val="none" w:sz="0" w:space="0" w:color="auto"/>
                                                                                      </w:divBdr>
                                                                                      <w:divsChild>
                                                                                        <w:div w:id="518668429">
                                                                                          <w:marLeft w:val="0"/>
                                                                                          <w:marRight w:val="0"/>
                                                                                          <w:marTop w:val="0"/>
                                                                                          <w:marBottom w:val="0"/>
                                                                                          <w:divBdr>
                                                                                            <w:top w:val="none" w:sz="0" w:space="0" w:color="auto"/>
                                                                                            <w:left w:val="none" w:sz="0" w:space="0" w:color="auto"/>
                                                                                            <w:bottom w:val="none" w:sz="0" w:space="0" w:color="auto"/>
                                                                                            <w:right w:val="none" w:sz="0" w:space="0" w:color="auto"/>
                                                                                          </w:divBdr>
                                                                                          <w:divsChild>
                                                                                            <w:div w:id="175772787">
                                                                                              <w:marLeft w:val="0"/>
                                                                                              <w:marRight w:val="0"/>
                                                                                              <w:marTop w:val="15"/>
                                                                                              <w:marBottom w:val="0"/>
                                                                                              <w:divBdr>
                                                                                                <w:top w:val="none" w:sz="0" w:space="0" w:color="auto"/>
                                                                                                <w:left w:val="none" w:sz="0" w:space="0" w:color="auto"/>
                                                                                                <w:bottom w:val="none" w:sz="0" w:space="0" w:color="auto"/>
                                                                                                <w:right w:val="none" w:sz="0" w:space="0" w:color="auto"/>
                                                                                              </w:divBdr>
                                                                                              <w:divsChild>
                                                                                                <w:div w:id="1982536826">
                                                                                                  <w:marLeft w:val="0"/>
                                                                                                  <w:marRight w:val="0"/>
                                                                                                  <w:marTop w:val="0"/>
                                                                                                  <w:marBottom w:val="0"/>
                                                                                                  <w:divBdr>
                                                                                                    <w:top w:val="none" w:sz="0" w:space="0" w:color="auto"/>
                                                                                                    <w:left w:val="none" w:sz="0" w:space="0" w:color="auto"/>
                                                                                                    <w:bottom w:val="none" w:sz="0" w:space="0" w:color="auto"/>
                                                                                                    <w:right w:val="none" w:sz="0" w:space="0" w:color="auto"/>
                                                                                                  </w:divBdr>
                                                                                                  <w:divsChild>
                                                                                                    <w:div w:id="1461340161">
                                                                                                      <w:marLeft w:val="0"/>
                                                                                                      <w:marRight w:val="0"/>
                                                                                                      <w:marTop w:val="0"/>
                                                                                                      <w:marBottom w:val="0"/>
                                                                                                      <w:divBdr>
                                                                                                        <w:top w:val="none" w:sz="0" w:space="0" w:color="auto"/>
                                                                                                        <w:left w:val="none" w:sz="0" w:space="0" w:color="auto"/>
                                                                                                        <w:bottom w:val="none" w:sz="0" w:space="0" w:color="auto"/>
                                                                                                        <w:right w:val="none" w:sz="0" w:space="0" w:color="auto"/>
                                                                                                      </w:divBdr>
                                                                                                      <w:divsChild>
                                                                                                        <w:div w:id="1307129235">
                                                                                                          <w:marLeft w:val="0"/>
                                                                                                          <w:marRight w:val="0"/>
                                                                                                          <w:marTop w:val="0"/>
                                                                                                          <w:marBottom w:val="0"/>
                                                                                                          <w:divBdr>
                                                                                                            <w:top w:val="none" w:sz="0" w:space="0" w:color="auto"/>
                                                                                                            <w:left w:val="none" w:sz="0" w:space="0" w:color="auto"/>
                                                                                                            <w:bottom w:val="none" w:sz="0" w:space="0" w:color="auto"/>
                                                                                                            <w:right w:val="none" w:sz="0" w:space="0" w:color="auto"/>
                                                                                                          </w:divBdr>
                                                                                                          <w:divsChild>
                                                                                                            <w:div w:id="1658722821">
                                                                                                              <w:marLeft w:val="0"/>
                                                                                                              <w:marRight w:val="0"/>
                                                                                                              <w:marTop w:val="0"/>
                                                                                                              <w:marBottom w:val="0"/>
                                                                                                              <w:divBdr>
                                                                                                                <w:top w:val="none" w:sz="0" w:space="0" w:color="auto"/>
                                                                                                                <w:left w:val="none" w:sz="0" w:space="0" w:color="auto"/>
                                                                                                                <w:bottom w:val="none" w:sz="0" w:space="0" w:color="auto"/>
                                                                                                                <w:right w:val="none" w:sz="0" w:space="0" w:color="auto"/>
                                                                                                              </w:divBdr>
                                                                                                              <w:divsChild>
                                                                                                                <w:div w:id="1351835554">
                                                                                                                  <w:marLeft w:val="0"/>
                                                                                                                  <w:marRight w:val="0"/>
                                                                                                                  <w:marTop w:val="0"/>
                                                                                                                  <w:marBottom w:val="0"/>
                                                                                                                  <w:divBdr>
                                                                                                                    <w:top w:val="single" w:sz="6" w:space="0" w:color="DDDFE2"/>
                                                                                                                    <w:left w:val="single" w:sz="6" w:space="0" w:color="DDDFE2"/>
                                                                                                                    <w:bottom w:val="single" w:sz="6" w:space="0" w:color="DDDFE2"/>
                                                                                                                    <w:right w:val="single" w:sz="6" w:space="0" w:color="DDDFE2"/>
                                                                                                                  </w:divBdr>
                                                                                                                  <w:divsChild>
                                                                                                                    <w:div w:id="155151229">
                                                                                                                      <w:marLeft w:val="0"/>
                                                                                                                      <w:marRight w:val="0"/>
                                                                                                                      <w:marTop w:val="0"/>
                                                                                                                      <w:marBottom w:val="0"/>
                                                                                                                      <w:divBdr>
                                                                                                                        <w:top w:val="none" w:sz="0" w:space="0" w:color="auto"/>
                                                                                                                        <w:left w:val="none" w:sz="0" w:space="0" w:color="auto"/>
                                                                                                                        <w:bottom w:val="none" w:sz="0" w:space="0" w:color="auto"/>
                                                                                                                        <w:right w:val="none" w:sz="0" w:space="0" w:color="auto"/>
                                                                                                                      </w:divBdr>
                                                                                                                      <w:divsChild>
                                                                                                                        <w:div w:id="1835294029">
                                                                                                                          <w:marLeft w:val="0"/>
                                                                                                                          <w:marRight w:val="0"/>
                                                                                                                          <w:marTop w:val="0"/>
                                                                                                                          <w:marBottom w:val="0"/>
                                                                                                                          <w:divBdr>
                                                                                                                            <w:top w:val="none" w:sz="0" w:space="0" w:color="auto"/>
                                                                                                                            <w:left w:val="none" w:sz="0" w:space="0" w:color="auto"/>
                                                                                                                            <w:bottom w:val="none" w:sz="0" w:space="0" w:color="auto"/>
                                                                                                                            <w:right w:val="none" w:sz="0" w:space="0" w:color="auto"/>
                                                                                                                          </w:divBdr>
                                                                                                                          <w:divsChild>
                                                                                                                            <w:div w:id="1737436423">
                                                                                                                              <w:marLeft w:val="0"/>
                                                                                                                              <w:marRight w:val="0"/>
                                                                                                                              <w:marTop w:val="0"/>
                                                                                                                              <w:marBottom w:val="0"/>
                                                                                                                              <w:divBdr>
                                                                                                                                <w:top w:val="none" w:sz="0" w:space="0" w:color="auto"/>
                                                                                                                                <w:left w:val="none" w:sz="0" w:space="0" w:color="auto"/>
                                                                                                                                <w:bottom w:val="none" w:sz="0" w:space="0" w:color="auto"/>
                                                                                                                                <w:right w:val="none" w:sz="0" w:space="0" w:color="auto"/>
                                                                                                                              </w:divBdr>
                                                                                                                              <w:divsChild>
                                                                                                                                <w:div w:id="2103405451">
                                                                                                                                  <w:marLeft w:val="0"/>
                                                                                                                                  <w:marRight w:val="0"/>
                                                                                                                                  <w:marTop w:val="0"/>
                                                                                                                                  <w:marBottom w:val="0"/>
                                                                                                                                  <w:divBdr>
                                                                                                                                    <w:top w:val="none" w:sz="0" w:space="0" w:color="auto"/>
                                                                                                                                    <w:left w:val="none" w:sz="0" w:space="0" w:color="auto"/>
                                                                                                                                    <w:bottom w:val="none" w:sz="0" w:space="0" w:color="auto"/>
                                                                                                                                    <w:right w:val="none" w:sz="0" w:space="0" w:color="auto"/>
                                                                                                                                  </w:divBdr>
                                                                                                                                  <w:divsChild>
                                                                                                                                    <w:div w:id="2005081604">
                                                                                                                                      <w:marLeft w:val="0"/>
                                                                                                                                      <w:marRight w:val="0"/>
                                                                                                                                      <w:marTop w:val="0"/>
                                                                                                                                      <w:marBottom w:val="0"/>
                                                                                                                                      <w:divBdr>
                                                                                                                                        <w:top w:val="none" w:sz="0" w:space="0" w:color="auto"/>
                                                                                                                                        <w:left w:val="none" w:sz="0" w:space="0" w:color="auto"/>
                                                                                                                                        <w:bottom w:val="none" w:sz="0" w:space="0" w:color="auto"/>
                                                                                                                                        <w:right w:val="none" w:sz="0" w:space="0" w:color="auto"/>
                                                                                                                                      </w:divBdr>
                                                                                                                                      <w:divsChild>
                                                                                                                                        <w:div w:id="1589850255">
                                                                                                                                          <w:marLeft w:val="0"/>
                                                                                                                                          <w:marRight w:val="0"/>
                                                                                                                                          <w:marTop w:val="0"/>
                                                                                                                                          <w:marBottom w:val="0"/>
                                                                                                                                          <w:divBdr>
                                                                                                                                            <w:top w:val="none" w:sz="0" w:space="0" w:color="auto"/>
                                                                                                                                            <w:left w:val="none" w:sz="0" w:space="0" w:color="auto"/>
                                                                                                                                            <w:bottom w:val="none" w:sz="0" w:space="0" w:color="auto"/>
                                                                                                                                            <w:right w:val="none" w:sz="0" w:space="0" w:color="auto"/>
                                                                                                                                          </w:divBdr>
                                                                                                                                          <w:divsChild>
                                                                                                                                            <w:div w:id="799415711">
                                                                                                                                              <w:marLeft w:val="0"/>
                                                                                                                                              <w:marRight w:val="0"/>
                                                                                                                                              <w:marTop w:val="0"/>
                                                                                                                                              <w:marBottom w:val="0"/>
                                                                                                                                              <w:divBdr>
                                                                                                                                                <w:top w:val="none" w:sz="0" w:space="0" w:color="auto"/>
                                                                                                                                                <w:left w:val="none" w:sz="0" w:space="0" w:color="auto"/>
                                                                                                                                                <w:bottom w:val="none" w:sz="0" w:space="0" w:color="auto"/>
                                                                                                                                                <w:right w:val="none" w:sz="0" w:space="0" w:color="auto"/>
                                                                                                                                              </w:divBdr>
                                                                                                                                              <w:divsChild>
                                                                                                                                                <w:div w:id="1727072574">
                                                                                                                                                  <w:marLeft w:val="0"/>
                                                                                                                                                  <w:marRight w:val="0"/>
                                                                                                                                                  <w:marTop w:val="0"/>
                                                                                                                                                  <w:marBottom w:val="0"/>
                                                                                                                                                  <w:divBdr>
                                                                                                                                                    <w:top w:val="none" w:sz="0" w:space="0" w:color="auto"/>
                                                                                                                                                    <w:left w:val="none" w:sz="0" w:space="0" w:color="auto"/>
                                                                                                                                                    <w:bottom w:val="none" w:sz="0" w:space="0" w:color="auto"/>
                                                                                                                                                    <w:right w:val="none" w:sz="0" w:space="0" w:color="auto"/>
                                                                                                                                                  </w:divBdr>
                                                                                                                                                  <w:divsChild>
                                                                                                                                                    <w:div w:id="2055693548">
                                                                                                                                                      <w:marLeft w:val="0"/>
                                                                                                                                                      <w:marRight w:val="0"/>
                                                                                                                                                      <w:marTop w:val="0"/>
                                                                                                                                                      <w:marBottom w:val="0"/>
                                                                                                                                                      <w:divBdr>
                                                                                                                                                        <w:top w:val="none" w:sz="0" w:space="0" w:color="auto"/>
                                                                                                                                                        <w:left w:val="none" w:sz="0" w:space="0" w:color="auto"/>
                                                                                                                                                        <w:bottom w:val="none" w:sz="0" w:space="0" w:color="auto"/>
                                                                                                                                                        <w:right w:val="none" w:sz="0" w:space="0" w:color="auto"/>
                                                                                                                                                      </w:divBdr>
                                                                                                                                                    </w:div>
                                                                                                                                                  </w:divsChild>
                                                                                                                                                </w:div>
                                                                                                                                                <w:div w:id="357855410">
                                                                                                                                                  <w:marLeft w:val="0"/>
                                                                                                                                                  <w:marRight w:val="0"/>
                                                                                                                                                  <w:marTop w:val="0"/>
                                                                                                                                                  <w:marBottom w:val="0"/>
                                                                                                                                                  <w:divBdr>
                                                                                                                                                    <w:top w:val="none" w:sz="0" w:space="0" w:color="auto"/>
                                                                                                                                                    <w:left w:val="none" w:sz="0" w:space="0" w:color="auto"/>
                                                                                                                                                    <w:bottom w:val="none" w:sz="0" w:space="0" w:color="auto"/>
                                                                                                                                                    <w:right w:val="none" w:sz="0" w:space="0" w:color="auto"/>
                                                                                                                                                  </w:divBdr>
                                                                                                                                                  <w:divsChild>
                                                                                                                                                    <w:div w:id="295992669">
                                                                                                                                                      <w:marLeft w:val="0"/>
                                                                                                                                                      <w:marRight w:val="0"/>
                                                                                                                                                      <w:marTop w:val="0"/>
                                                                                                                                                      <w:marBottom w:val="0"/>
                                                                                                                                                      <w:divBdr>
                                                                                                                                                        <w:top w:val="none" w:sz="0" w:space="0" w:color="auto"/>
                                                                                                                                                        <w:left w:val="none" w:sz="0" w:space="0" w:color="auto"/>
                                                                                                                                                        <w:bottom w:val="none" w:sz="0" w:space="0" w:color="auto"/>
                                                                                                                                                        <w:right w:val="none" w:sz="0" w:space="0" w:color="auto"/>
                                                                                                                                                      </w:divBdr>
                                                                                                                                                    </w:div>
                                                                                                                                                  </w:divsChild>
                                                                                                                                                </w:div>
                                                                                                                                                <w:div w:id="721753919">
                                                                                                                                                  <w:marLeft w:val="0"/>
                                                                                                                                                  <w:marRight w:val="0"/>
                                                                                                                                                  <w:marTop w:val="0"/>
                                                                                                                                                  <w:marBottom w:val="0"/>
                                                                                                                                                  <w:divBdr>
                                                                                                                                                    <w:top w:val="none" w:sz="0" w:space="0" w:color="auto"/>
                                                                                                                                                    <w:left w:val="none" w:sz="0" w:space="0" w:color="auto"/>
                                                                                                                                                    <w:bottom w:val="none" w:sz="0" w:space="0" w:color="auto"/>
                                                                                                                                                    <w:right w:val="none" w:sz="0" w:space="0" w:color="auto"/>
                                                                                                                                                  </w:divBdr>
                                                                                                                                                  <w:divsChild>
                                                                                                                                                    <w:div w:id="2055889778">
                                                                                                                                                      <w:marLeft w:val="0"/>
                                                                                                                                                      <w:marRight w:val="0"/>
                                                                                                                                                      <w:marTop w:val="0"/>
                                                                                                                                                      <w:marBottom w:val="0"/>
                                                                                                                                                      <w:divBdr>
                                                                                                                                                        <w:top w:val="none" w:sz="0" w:space="0" w:color="auto"/>
                                                                                                                                                        <w:left w:val="none" w:sz="0" w:space="0" w:color="auto"/>
                                                                                                                                                        <w:bottom w:val="none" w:sz="0" w:space="0" w:color="auto"/>
                                                                                                                                                        <w:right w:val="none" w:sz="0" w:space="0" w:color="auto"/>
                                                                                                                                                      </w:divBdr>
                                                                                                                                                    </w:div>
                                                                                                                                                  </w:divsChild>
                                                                                                                                                </w:div>
                                                                                                                                                <w:div w:id="352607423">
                                                                                                                                                  <w:marLeft w:val="0"/>
                                                                                                                                                  <w:marRight w:val="0"/>
                                                                                                                                                  <w:marTop w:val="0"/>
                                                                                                                                                  <w:marBottom w:val="0"/>
                                                                                                                                                  <w:divBdr>
                                                                                                                                                    <w:top w:val="none" w:sz="0" w:space="0" w:color="auto"/>
                                                                                                                                                    <w:left w:val="none" w:sz="0" w:space="0" w:color="auto"/>
                                                                                                                                                    <w:bottom w:val="none" w:sz="0" w:space="0" w:color="auto"/>
                                                                                                                                                    <w:right w:val="none" w:sz="0" w:space="0" w:color="auto"/>
                                                                                                                                                  </w:divBdr>
                                                                                                                                                  <w:divsChild>
                                                                                                                                                    <w:div w:id="1492260482">
                                                                                                                                                      <w:marLeft w:val="0"/>
                                                                                                                                                      <w:marRight w:val="0"/>
                                                                                                                                                      <w:marTop w:val="0"/>
                                                                                                                                                      <w:marBottom w:val="0"/>
                                                                                                                                                      <w:divBdr>
                                                                                                                                                        <w:top w:val="none" w:sz="0" w:space="0" w:color="auto"/>
                                                                                                                                                        <w:left w:val="none" w:sz="0" w:space="0" w:color="auto"/>
                                                                                                                                                        <w:bottom w:val="none" w:sz="0" w:space="0" w:color="auto"/>
                                                                                                                                                        <w:right w:val="none" w:sz="0" w:space="0" w:color="auto"/>
                                                                                                                                                      </w:divBdr>
                                                                                                                                                    </w:div>
                                                                                                                                                  </w:divsChild>
                                                                                                                                                </w:div>
                                                                                                                                                <w:div w:id="663558275">
                                                                                                                                                  <w:marLeft w:val="0"/>
                                                                                                                                                  <w:marRight w:val="0"/>
                                                                                                                                                  <w:marTop w:val="0"/>
                                                                                                                                                  <w:marBottom w:val="0"/>
                                                                                                                                                  <w:divBdr>
                                                                                                                                                    <w:top w:val="none" w:sz="0" w:space="0" w:color="auto"/>
                                                                                                                                                    <w:left w:val="none" w:sz="0" w:space="0" w:color="auto"/>
                                                                                                                                                    <w:bottom w:val="none" w:sz="0" w:space="0" w:color="auto"/>
                                                                                                                                                    <w:right w:val="none" w:sz="0" w:space="0" w:color="auto"/>
                                                                                                                                                  </w:divBdr>
                                                                                                                                                  <w:divsChild>
                                                                                                                                                    <w:div w:id="1014185903">
                                                                                                                                                      <w:marLeft w:val="0"/>
                                                                                                                                                      <w:marRight w:val="0"/>
                                                                                                                                                      <w:marTop w:val="0"/>
                                                                                                                                                      <w:marBottom w:val="0"/>
                                                                                                                                                      <w:divBdr>
                                                                                                                                                        <w:top w:val="none" w:sz="0" w:space="0" w:color="auto"/>
                                                                                                                                                        <w:left w:val="none" w:sz="0" w:space="0" w:color="auto"/>
                                                                                                                                                        <w:bottom w:val="none" w:sz="0" w:space="0" w:color="auto"/>
                                                                                                                                                        <w:right w:val="none" w:sz="0" w:space="0" w:color="auto"/>
                                                                                                                                                      </w:divBdr>
                                                                                                                                                    </w:div>
                                                                                                                                                  </w:divsChild>
                                                                                                                                                </w:div>
                                                                                                                                                <w:div w:id="1413356741">
                                                                                                                                                  <w:marLeft w:val="0"/>
                                                                                                                                                  <w:marRight w:val="0"/>
                                                                                                                                                  <w:marTop w:val="0"/>
                                                                                                                                                  <w:marBottom w:val="0"/>
                                                                                                                                                  <w:divBdr>
                                                                                                                                                    <w:top w:val="none" w:sz="0" w:space="0" w:color="auto"/>
                                                                                                                                                    <w:left w:val="none" w:sz="0" w:space="0" w:color="auto"/>
                                                                                                                                                    <w:bottom w:val="none" w:sz="0" w:space="0" w:color="auto"/>
                                                                                                                                                    <w:right w:val="none" w:sz="0" w:space="0" w:color="auto"/>
                                                                                                                                                  </w:divBdr>
                                                                                                                                                  <w:divsChild>
                                                                                                                                                    <w:div w:id="1872108081">
                                                                                                                                                      <w:marLeft w:val="0"/>
                                                                                                                                                      <w:marRight w:val="0"/>
                                                                                                                                                      <w:marTop w:val="0"/>
                                                                                                                                                      <w:marBottom w:val="0"/>
                                                                                                                                                      <w:divBdr>
                                                                                                                                                        <w:top w:val="none" w:sz="0" w:space="0" w:color="auto"/>
                                                                                                                                                        <w:left w:val="none" w:sz="0" w:space="0" w:color="auto"/>
                                                                                                                                                        <w:bottom w:val="none" w:sz="0" w:space="0" w:color="auto"/>
                                                                                                                                                        <w:right w:val="none" w:sz="0" w:space="0" w:color="auto"/>
                                                                                                                                                      </w:divBdr>
                                                                                                                                                    </w:div>
                                                                                                                                                  </w:divsChild>
                                                                                                                                                </w:div>
                                                                                                                                                <w:div w:id="1467160800">
                                                                                                                                                  <w:marLeft w:val="0"/>
                                                                                                                                                  <w:marRight w:val="0"/>
                                                                                                                                                  <w:marTop w:val="0"/>
                                                                                                                                                  <w:marBottom w:val="0"/>
                                                                                                                                                  <w:divBdr>
                                                                                                                                                    <w:top w:val="none" w:sz="0" w:space="0" w:color="auto"/>
                                                                                                                                                    <w:left w:val="none" w:sz="0" w:space="0" w:color="auto"/>
                                                                                                                                                    <w:bottom w:val="none" w:sz="0" w:space="0" w:color="auto"/>
                                                                                                                                                    <w:right w:val="none" w:sz="0" w:space="0" w:color="auto"/>
                                                                                                                                                  </w:divBdr>
                                                                                                                                                  <w:divsChild>
                                                                                                                                                    <w:div w:id="1119109093">
                                                                                                                                                      <w:marLeft w:val="0"/>
                                                                                                                                                      <w:marRight w:val="0"/>
                                                                                                                                                      <w:marTop w:val="0"/>
                                                                                                                                                      <w:marBottom w:val="0"/>
                                                                                                                                                      <w:divBdr>
                                                                                                                                                        <w:top w:val="none" w:sz="0" w:space="0" w:color="auto"/>
                                                                                                                                                        <w:left w:val="none" w:sz="0" w:space="0" w:color="auto"/>
                                                                                                                                                        <w:bottom w:val="none" w:sz="0" w:space="0" w:color="auto"/>
                                                                                                                                                        <w:right w:val="none" w:sz="0" w:space="0" w:color="auto"/>
                                                                                                                                                      </w:divBdr>
                                                                                                                                                    </w:div>
                                                                                                                                                  </w:divsChild>
                                                                                                                                                </w:div>
                                                                                                                                                <w:div w:id="1488135295">
                                                                                                                                                  <w:marLeft w:val="0"/>
                                                                                                                                                  <w:marRight w:val="0"/>
                                                                                                                                                  <w:marTop w:val="0"/>
                                                                                                                                                  <w:marBottom w:val="0"/>
                                                                                                                                                  <w:divBdr>
                                                                                                                                                    <w:top w:val="none" w:sz="0" w:space="0" w:color="auto"/>
                                                                                                                                                    <w:left w:val="none" w:sz="0" w:space="0" w:color="auto"/>
                                                                                                                                                    <w:bottom w:val="none" w:sz="0" w:space="0" w:color="auto"/>
                                                                                                                                                    <w:right w:val="none" w:sz="0" w:space="0" w:color="auto"/>
                                                                                                                                                  </w:divBdr>
                                                                                                                                                  <w:divsChild>
                                                                                                                                                    <w:div w:id="13887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6101C-3139-44C2-9285-FBFCD8C2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600</Words>
  <Characters>3183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Orring</dc:creator>
  <cp:keywords/>
  <dc:description/>
  <cp:lastModifiedBy>Amanda Nordbö</cp:lastModifiedBy>
  <cp:revision>11</cp:revision>
  <cp:lastPrinted>2017-09-25T11:13:00Z</cp:lastPrinted>
  <dcterms:created xsi:type="dcterms:W3CDTF">2017-10-03T07:20:00Z</dcterms:created>
  <dcterms:modified xsi:type="dcterms:W3CDTF">2017-10-05T09:55:00Z</dcterms:modified>
</cp:coreProperties>
</file>